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rPr>
          <w:rFonts w:ascii="ＭＳ 明朝" w:eastAsia="ＭＳ 明朝" w:hAnsi="ＭＳ 明朝"/>
          <w:sz w:val="22"/>
          <w:szCs w:val="22"/>
        </w:rPr>
      </w:pPr>
      <w:r>
        <w:rPr>
          <w:rFonts w:ascii="ＭＳ 明朝" w:eastAsia="ＭＳ 明朝" w:hAnsi="ＭＳ 明朝" w:hint="eastAsia"/>
          <w:sz w:val="22"/>
          <w:szCs w:val="22"/>
        </w:rPr>
        <w:t>様式第１号（第７条関係）</w:t>
      </w:r>
    </w:p>
    <w:p>
      <w:pPr>
        <w:pStyle w:val="a3"/>
        <w:spacing w:beforeLines="25" w:before="90" w:after="240"/>
        <w:jc w:val="center"/>
        <w:rPr>
          <w:rFonts w:ascii="ＭＳ 明朝" w:hAnsi="ＭＳ 明朝"/>
          <w:sz w:val="22"/>
          <w:szCs w:val="22"/>
        </w:rPr>
      </w:pPr>
      <w:r>
        <w:rPr>
          <w:rFonts w:ascii="ＭＳ 明朝" w:eastAsia="ＭＳ 明朝" w:hAnsi="ＭＳ 明朝" w:hint="eastAsia"/>
          <w:sz w:val="22"/>
          <w:szCs w:val="22"/>
        </w:rPr>
        <w:t>補助金交付申請書</w:t>
      </w:r>
    </w:p>
    <w:p>
      <w:pPr>
        <w:jc w:val="right"/>
        <w:rPr>
          <w:rFonts w:ascii="ＭＳ 明朝" w:hAnsi="ＭＳ 明朝"/>
          <w:sz w:val="22"/>
          <w:szCs w:val="22"/>
        </w:rPr>
      </w:pPr>
      <w:r>
        <w:rPr>
          <w:rFonts w:ascii="ＭＳ 明朝" w:eastAsia="ＭＳ 明朝" w:hAnsi="ＭＳ 明朝" w:hint="eastAsia"/>
          <w:sz w:val="22"/>
          <w:szCs w:val="22"/>
        </w:rPr>
        <w:t>年　　　月　　　日</w:t>
      </w:r>
    </w:p>
    <w:p>
      <w:pPr>
        <w:spacing w:line="400" w:lineRule="exact"/>
        <w:jc w:val="left"/>
        <w:rPr>
          <w:rFonts w:ascii="ＭＳ 明朝" w:eastAsia="ＭＳ 明朝" w:hAnsi="ＭＳ 明朝"/>
          <w:sz w:val="22"/>
          <w:szCs w:val="22"/>
        </w:rPr>
      </w:pPr>
      <w:r>
        <w:rPr>
          <w:rFonts w:ascii="ＭＳ 明朝" w:eastAsia="ＭＳ 明朝" w:hAnsi="ＭＳ 明朝" w:hint="eastAsia"/>
          <w:sz w:val="22"/>
          <w:szCs w:val="22"/>
        </w:rPr>
        <w:t>（宛先）姫 路 市 長</w:t>
      </w:r>
    </w:p>
    <w:p>
      <w:pPr>
        <w:spacing w:line="400" w:lineRule="exact"/>
        <w:ind w:leftChars="2025" w:left="4253"/>
        <w:rPr>
          <w:rFonts w:ascii="ＭＳ 明朝" w:eastAsia="ＭＳ 明朝" w:hAnsi="ＭＳ 明朝"/>
          <w:sz w:val="22"/>
          <w:szCs w:val="22"/>
        </w:rPr>
      </w:pPr>
      <w:r>
        <w:rPr>
          <w:rFonts w:ascii="ＭＳ 明朝" w:eastAsia="ＭＳ 明朝" w:hAnsi="ＭＳ 明朝" w:hint="eastAsia"/>
          <w:spacing w:val="110"/>
          <w:kern w:val="0"/>
          <w:sz w:val="22"/>
          <w:szCs w:val="22"/>
          <w:fitText w:val="1100" w:id="-2094710528"/>
        </w:rPr>
        <w:t>申請</w:t>
      </w:r>
      <w:r>
        <w:rPr>
          <w:rFonts w:ascii="ＭＳ 明朝" w:eastAsia="ＭＳ 明朝" w:hAnsi="ＭＳ 明朝" w:hint="eastAsia"/>
          <w:kern w:val="0"/>
          <w:sz w:val="22"/>
          <w:szCs w:val="22"/>
          <w:fitText w:val="1100" w:id="-2094710528"/>
        </w:rPr>
        <w:t>者</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　　　　</w:t>
      </w:r>
      <w:r>
        <w:rPr>
          <w:rFonts w:ascii="ＭＳ 明朝" w:eastAsia="ＭＳ 明朝" w:hAnsi="ＭＳ 明朝" w:hint="eastAsia"/>
          <w:sz w:val="22"/>
          <w:szCs w:val="22"/>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14"/>
          <w:kern w:val="0"/>
          <w:sz w:val="22"/>
          <w:szCs w:val="22"/>
          <w:fitText w:val="1100" w:id="-2094710527"/>
        </w:rPr>
        <w:t xml:space="preserve">住　 　</w:t>
      </w:r>
      <w:r>
        <w:rPr>
          <w:rFonts w:ascii="ＭＳ 明朝" w:eastAsia="ＭＳ 明朝" w:hAnsi="ＭＳ 明朝" w:hint="eastAsia"/>
          <w:kern w:val="0"/>
          <w:sz w:val="22"/>
          <w:szCs w:val="22"/>
          <w:fitText w:val="1100" w:id="-2094710527"/>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36"/>
          <w:kern w:val="0"/>
          <w:sz w:val="22"/>
          <w:szCs w:val="22"/>
          <w:fitText w:val="1100" w:id="-2099591679"/>
        </w:rPr>
        <w:t>事業所</w:t>
      </w:r>
      <w:r>
        <w:rPr>
          <w:rFonts w:ascii="ＭＳ 明朝" w:eastAsia="ＭＳ 明朝" w:hAnsi="ＭＳ 明朝" w:hint="eastAsia"/>
          <w:spacing w:val="2"/>
          <w:kern w:val="0"/>
          <w:sz w:val="22"/>
          <w:szCs w:val="22"/>
          <w:fitText w:val="1100" w:id="-2099591679"/>
        </w:rPr>
        <w:t>名</w:t>
      </w:r>
      <w:r>
        <w:rPr>
          <w:rFonts w:ascii="ＭＳ 明朝" w:eastAsia="ＭＳ 明朝" w:hAnsi="ＭＳ 明朝" w:hint="eastAsia"/>
          <w:kern w:val="0"/>
          <w:sz w:val="22"/>
          <w:szCs w:val="22"/>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rPr>
      </w:pPr>
      <w:r>
        <w:rPr>
          <w:rFonts w:ascii="ＭＳ 明朝" w:eastAsia="ＭＳ 明朝" w:hAnsi="ＭＳ 明朝" w:hint="eastAsia"/>
          <w:sz w:val="22"/>
          <w:szCs w:val="22"/>
        </w:rPr>
        <w:t xml:space="preserve">事業所番号 </w:t>
      </w:r>
      <w:r>
        <w:rPr>
          <w:rFonts w:ascii="ＭＳ 明朝" w:eastAsia="ＭＳ 明朝" w:hAnsi="ＭＳ 明朝" w:hint="eastAsia"/>
          <w:sz w:val="22"/>
          <w:szCs w:val="22"/>
          <w:u w:val="single"/>
        </w:rPr>
        <w:t xml:space="preserve">　 　 </w:t>
      </w:r>
      <w:r>
        <w:rPr>
          <w:rFonts w:ascii="ＭＳ 明朝" w:eastAsia="ＭＳ 明朝" w:hAnsi="ＭＳ 明朝"/>
          <w:sz w:val="22"/>
          <w:szCs w:val="22"/>
          <w:u w:val="single"/>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36"/>
          <w:kern w:val="0"/>
          <w:sz w:val="22"/>
          <w:szCs w:val="22"/>
          <w:fitText w:val="1100" w:id="-2095757056"/>
        </w:rPr>
        <w:t>代表者</w:t>
      </w:r>
      <w:r>
        <w:rPr>
          <w:rFonts w:ascii="ＭＳ 明朝" w:eastAsia="ＭＳ 明朝" w:hAnsi="ＭＳ 明朝" w:hint="eastAsia"/>
          <w:spacing w:val="2"/>
          <w:kern w:val="0"/>
          <w:sz w:val="22"/>
          <w:szCs w:val="22"/>
          <w:fitText w:val="1100" w:id="-2095757056"/>
        </w:rPr>
        <w:t>名</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r>
        <w:rPr>
          <w:rFonts w:ascii="ＭＳ 明朝" w:eastAsia="ＭＳ 明朝" w:hAnsi="ＭＳ 明朝"/>
          <w:sz w:val="22"/>
          <w:szCs w:val="22"/>
          <w:u w:val="single"/>
        </w:rPr>
        <w:t xml:space="preserve"> </w:t>
      </w:r>
      <w:r>
        <w:rPr>
          <w:rFonts w:ascii="ＭＳ 明朝" w:eastAsia="ＭＳ 明朝" w:hAnsi="ＭＳ 明朝" w:hint="eastAsia"/>
          <w:sz w:val="22"/>
          <w:szCs w:val="22"/>
          <w:u w:val="single"/>
        </w:rPr>
        <w:t xml:space="preserve">　　　　　　　　　　　　　 </w:t>
      </w:r>
    </w:p>
    <w:p>
      <w:pPr>
        <w:ind w:leftChars="2025" w:left="4253"/>
        <w:rPr>
          <w:rFonts w:ascii="ＭＳ 明朝" w:eastAsia="ＭＳ 明朝" w:hAnsi="ＭＳ 明朝"/>
          <w:sz w:val="22"/>
          <w:szCs w:val="22"/>
          <w:u w:val="single"/>
        </w:rPr>
      </w:pPr>
      <w:r>
        <w:rPr>
          <w:rFonts w:ascii="ＭＳ 明朝" w:eastAsia="ＭＳ 明朝" w:hAnsi="ＭＳ 明朝" w:hint="eastAsia"/>
          <w:spacing w:val="36"/>
          <w:kern w:val="0"/>
          <w:sz w:val="22"/>
          <w:szCs w:val="22"/>
          <w:fitText w:val="1100" w:id="-2095757055"/>
        </w:rPr>
        <w:t>担当者</w:t>
      </w:r>
      <w:r>
        <w:rPr>
          <w:rFonts w:ascii="ＭＳ 明朝" w:eastAsia="ＭＳ 明朝" w:hAnsi="ＭＳ 明朝" w:hint="eastAsia"/>
          <w:spacing w:val="2"/>
          <w:kern w:val="0"/>
          <w:sz w:val="22"/>
          <w:szCs w:val="22"/>
          <w:fitText w:val="1100" w:id="-2095757055"/>
        </w:rPr>
        <w:t>名</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pPr>
        <w:tabs>
          <w:tab w:val="left" w:pos="5245"/>
        </w:tabs>
        <w:ind w:leftChars="2497" w:left="5244"/>
        <w:rPr>
          <w:rFonts w:ascii="ＭＳ 明朝" w:eastAsia="ＭＳ 明朝" w:hAnsi="ＭＳ 明朝"/>
          <w:sz w:val="22"/>
          <w:szCs w:val="22"/>
        </w:rPr>
      </w:pPr>
      <w:r>
        <w:rPr>
          <w:rFonts w:ascii="ＭＳ 明朝" w:eastAsia="ＭＳ 明朝" w:hAnsi="ＭＳ 明朝" w:hint="eastAsia"/>
          <w:sz w:val="22"/>
          <w:szCs w:val="22"/>
        </w:rPr>
        <w:t>（電話番号　　　　　　　　　　　　）</w:t>
      </w:r>
    </w:p>
    <w:p>
      <w:pPr>
        <w:overflowPunct w:val="0"/>
        <w:autoSpaceDE w:val="0"/>
        <w:autoSpaceDN w:val="0"/>
        <w:ind w:firstLineChars="101" w:firstLine="222"/>
        <w:rPr>
          <w:rFonts w:ascii="ＭＳ 明朝" w:hAnsi="ＭＳ 明朝"/>
          <w:sz w:val="22"/>
          <w:szCs w:val="22"/>
        </w:rPr>
      </w:pPr>
    </w:p>
    <w:p>
      <w:pPr>
        <w:overflowPunct w:val="0"/>
        <w:autoSpaceDE w:val="0"/>
        <w:autoSpaceDN w:val="0"/>
        <w:ind w:firstLineChars="101" w:firstLine="222"/>
        <w:rPr>
          <w:rFonts w:ascii="ＭＳ 明朝" w:hAnsi="ＭＳ 明朝"/>
          <w:sz w:val="22"/>
          <w:szCs w:val="22"/>
        </w:rPr>
      </w:pPr>
      <w:r>
        <w:rPr>
          <w:rFonts w:ascii="ＭＳ 明朝" w:eastAsia="ＭＳ 明朝" w:hAnsi="ＭＳ 明朝" w:hint="eastAsia"/>
          <w:sz w:val="22"/>
          <w:szCs w:val="22"/>
        </w:rPr>
        <w:t>下記事業</w:t>
      </w:r>
      <w:r>
        <w:rPr>
          <w:rFonts w:ascii="ＭＳ 明朝" w:hAnsi="ＭＳ 明朝" w:hint="eastAsia"/>
          <w:sz w:val="22"/>
          <w:szCs w:val="22"/>
        </w:rPr>
        <w:t>について次のとおり補助金の交付を受けたいので、姫路市介護事業所におけるハラスメント対策費用補助金交付要綱第７条の規定により、次のとおり申請します。</w:t>
      </w:r>
    </w:p>
    <w:p>
      <w:pPr>
        <w:pStyle w:val="aa"/>
      </w:pPr>
    </w:p>
    <w:p>
      <w:pPr>
        <w:pStyle w:val="aa"/>
      </w:pPr>
      <w:r>
        <w:rPr>
          <w:rFonts w:hint="eastAsia"/>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7"/>
        <w:gridCol w:w="7229"/>
      </w:tblGrid>
      <w:tr>
        <w:trPr>
          <w:trHeight w:val="624"/>
        </w:trPr>
        <w:tc>
          <w:tcPr>
            <w:tcW w:w="1843"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ＭＳ 明朝" w:hAnsi="ＭＳ 明朝"/>
                <w:sz w:val="22"/>
                <w:szCs w:val="22"/>
              </w:rPr>
            </w:pPr>
            <w:r>
              <w:rPr>
                <w:rFonts w:ascii="ＭＳ 明朝" w:eastAsia="ＭＳ 明朝" w:hAnsi="ＭＳ 明朝" w:hint="eastAsia"/>
                <w:kern w:val="0"/>
                <w:sz w:val="22"/>
                <w:szCs w:val="22"/>
              </w:rPr>
              <w:t>補助事業の名称</w:t>
            </w:r>
          </w:p>
        </w:tc>
        <w:tc>
          <w:tcPr>
            <w:tcW w:w="7229" w:type="dxa"/>
            <w:tcBorders>
              <w:top w:val="single" w:sz="4" w:space="0" w:color="auto"/>
              <w:left w:val="single" w:sz="4" w:space="0" w:color="auto"/>
              <w:bottom w:val="single" w:sz="4" w:space="0" w:color="auto"/>
              <w:right w:val="single" w:sz="4" w:space="0" w:color="auto"/>
            </w:tcBorders>
            <w:vAlign w:val="center"/>
          </w:tcPr>
          <w:p>
            <w:pPr>
              <w:rPr>
                <w:rFonts w:ascii="ＭＳ 明朝" w:eastAsia="ＭＳ 明朝" w:hAnsi="ＭＳ 明朝"/>
                <w:sz w:val="22"/>
                <w:szCs w:val="22"/>
              </w:rPr>
            </w:pPr>
            <w:r>
              <w:rPr>
                <w:rFonts w:asciiTheme="minorEastAsia" w:hAnsiTheme="minorEastAsia" w:hint="eastAsia"/>
                <w:sz w:val="22"/>
              </w:rPr>
              <w:t>姫路市介護事業所におけるハラスメント対策費用補助事業</w:t>
            </w:r>
            <w:bookmarkStart w:id="0" w:name="_GoBack"/>
            <w:bookmarkEnd w:id="0"/>
          </w:p>
        </w:tc>
      </w:tr>
      <w:tr>
        <w:trPr>
          <w:trHeight w:val="624"/>
        </w:trPr>
        <w:tc>
          <w:tcPr>
            <w:tcW w:w="1843"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inorEastAsia" w:hAnsiTheme="minorEastAsia"/>
                <w:sz w:val="22"/>
              </w:rPr>
            </w:pPr>
            <w:r>
              <w:rPr>
                <w:rFonts w:asciiTheme="minorEastAsia" w:hAnsiTheme="minorEastAsia" w:hint="eastAsia"/>
                <w:kern w:val="0"/>
                <w:sz w:val="22"/>
              </w:rPr>
              <w:t>目的及び内容</w:t>
            </w:r>
          </w:p>
        </w:tc>
        <w:tc>
          <w:tcPr>
            <w:tcW w:w="7229" w:type="dxa"/>
            <w:tcBorders>
              <w:top w:val="single" w:sz="4" w:space="0" w:color="auto"/>
              <w:left w:val="single" w:sz="4" w:space="0" w:color="auto"/>
              <w:right w:val="single" w:sz="4" w:space="0" w:color="auto"/>
            </w:tcBorders>
            <w:vAlign w:val="center"/>
          </w:tcPr>
          <w:p>
            <w:pPr>
              <w:autoSpaceDE w:val="0"/>
              <w:autoSpaceDN w:val="0"/>
              <w:rPr>
                <w:rFonts w:asciiTheme="minorEastAsia" w:hAnsiTheme="minorEastAsia"/>
                <w:sz w:val="22"/>
              </w:rPr>
            </w:pPr>
            <w:r>
              <w:rPr>
                <w:rFonts w:asciiTheme="minorEastAsia" w:hAnsiTheme="minorEastAsia" w:cs="ＭＳ 明朝" w:hint="eastAsia"/>
                <w:sz w:val="22"/>
              </w:rPr>
              <w:t>暴力行為等の対策として、２人訪問ができる体制確保が困難な訪問看護及び訪問介護事業所に対し、１人で訪問する時の安全対策に必要な経費の一部として、警備会社委託の初期費用の一部補助を行うことにより、訪問看護師及び訪問介護員の安全を確保することを目的とする。</w:t>
            </w:r>
          </w:p>
        </w:tc>
      </w:tr>
      <w:tr>
        <w:trPr>
          <w:trHeight w:val="624"/>
        </w:trPr>
        <w:tc>
          <w:tcPr>
            <w:tcW w:w="1843" w:type="dxa"/>
            <w:gridSpan w:val="2"/>
            <w:tcBorders>
              <w:top w:val="single" w:sz="4" w:space="0" w:color="auto"/>
              <w:left w:val="single" w:sz="4" w:space="0" w:color="auto"/>
              <w:bottom w:val="nil"/>
              <w:right w:val="single" w:sz="4" w:space="0" w:color="auto"/>
            </w:tcBorders>
            <w:vAlign w:val="center"/>
          </w:tcPr>
          <w:p>
            <w:pPr>
              <w:autoSpaceDE w:val="0"/>
              <w:autoSpaceDN w:val="0"/>
              <w:jc w:val="center"/>
              <w:rPr>
                <w:rFonts w:asciiTheme="minorEastAsia" w:hAnsiTheme="minorEastAsia"/>
                <w:sz w:val="22"/>
              </w:rPr>
            </w:pPr>
            <w:r>
              <w:rPr>
                <w:rFonts w:asciiTheme="minorEastAsia" w:hAnsiTheme="minorEastAsia" w:hint="eastAsia"/>
                <w:kern w:val="0"/>
                <w:sz w:val="22"/>
              </w:rPr>
              <w:t>交付申請額</w:t>
            </w:r>
          </w:p>
        </w:tc>
        <w:tc>
          <w:tcPr>
            <w:tcW w:w="7229" w:type="dxa"/>
            <w:tcBorders>
              <w:top w:val="single" w:sz="4" w:space="0" w:color="auto"/>
              <w:left w:val="single" w:sz="4" w:space="0" w:color="auto"/>
              <w:bottom w:val="single" w:sz="4" w:space="0" w:color="auto"/>
              <w:right w:val="single" w:sz="4" w:space="0" w:color="auto"/>
            </w:tcBorders>
            <w:vAlign w:val="center"/>
          </w:tcPr>
          <w:p>
            <w:pPr>
              <w:wordWrap w:val="0"/>
              <w:autoSpaceDE w:val="0"/>
              <w:autoSpaceDN w:val="0"/>
              <w:jc w:val="right"/>
              <w:rPr>
                <w:rFonts w:asciiTheme="minorEastAsia" w:hAnsiTheme="minorEastAsia"/>
                <w:sz w:val="22"/>
              </w:rPr>
            </w:pPr>
            <w:r>
              <w:rPr>
                <w:rFonts w:asciiTheme="minorEastAsia" w:hAnsiTheme="minorEastAsia" w:hint="eastAsia"/>
                <w:sz w:val="22"/>
              </w:rPr>
              <w:t xml:space="preserve">円　　　　　</w:t>
            </w:r>
          </w:p>
        </w:tc>
      </w:tr>
      <w:tr>
        <w:trPr>
          <w:trHeight w:val="624"/>
        </w:trPr>
        <w:tc>
          <w:tcPr>
            <w:tcW w:w="236" w:type="dxa"/>
            <w:tcBorders>
              <w:top w:val="nil"/>
              <w:left w:val="single" w:sz="4" w:space="0" w:color="auto"/>
              <w:bottom w:val="single" w:sz="4" w:space="0" w:color="auto"/>
              <w:right w:val="single" w:sz="4" w:space="0" w:color="auto"/>
            </w:tcBorders>
            <w:vAlign w:val="center"/>
          </w:tcPr>
          <w:p>
            <w:pPr>
              <w:autoSpaceDE w:val="0"/>
              <w:autoSpaceDN w:val="0"/>
              <w:jc w:val="center"/>
              <w:rPr>
                <w:rFonts w:asciiTheme="minorEastAsia" w:hAnsiTheme="minorEastAsia"/>
                <w:kern w:val="0"/>
                <w:sz w:val="22"/>
              </w:rPr>
            </w:pPr>
          </w:p>
        </w:tc>
        <w:tc>
          <w:tcPr>
            <w:tcW w:w="160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inorEastAsia" w:hAnsiTheme="minorEastAsia"/>
                <w:kern w:val="0"/>
                <w:sz w:val="22"/>
              </w:rPr>
            </w:pPr>
            <w:r>
              <w:rPr>
                <w:rFonts w:asciiTheme="minorEastAsia" w:hAnsiTheme="minorEastAsia" w:hint="eastAsia"/>
                <w:kern w:val="0"/>
                <w:sz w:val="22"/>
              </w:rPr>
              <w:t>算出の基礎</w:t>
            </w:r>
          </w:p>
        </w:tc>
        <w:tc>
          <w:tcPr>
            <w:tcW w:w="7229"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asciiTheme="minorEastAsia" w:hAnsiTheme="minorEastAsia"/>
                <w:sz w:val="22"/>
                <w:u w:val="single"/>
              </w:rPr>
            </w:pPr>
            <w:r>
              <w:rPr>
                <w:rFonts w:asciiTheme="minorEastAsia" w:hAnsiTheme="minorEastAsia" w:hint="eastAsia"/>
                <w:sz w:val="22"/>
              </w:rPr>
              <w:t>補助対象経費</w:t>
            </w:r>
            <w:r>
              <w:rPr>
                <w:rFonts w:asciiTheme="minorEastAsia" w:hAnsiTheme="minorEastAsia" w:hint="eastAsia"/>
                <w:sz w:val="22"/>
                <w:u w:val="single"/>
              </w:rPr>
              <w:t xml:space="preserve">　　　　　　　円</w:t>
            </w:r>
            <w:r>
              <w:rPr>
                <w:rFonts w:asciiTheme="minorEastAsia" w:hAnsiTheme="minorEastAsia" w:hint="eastAsia"/>
                <w:sz w:val="22"/>
              </w:rPr>
              <w:t>（21,500円を上限とする。）に２／３を乗じた額</w:t>
            </w:r>
          </w:p>
          <w:p>
            <w:pPr>
              <w:autoSpaceDE w:val="0"/>
              <w:autoSpaceDN w:val="0"/>
              <w:rPr>
                <w:rFonts w:asciiTheme="minorEastAsia" w:hAnsiTheme="minorEastAsia"/>
                <w:sz w:val="22"/>
              </w:rPr>
            </w:pPr>
            <w:r>
              <w:rPr>
                <w:rFonts w:asciiTheme="minorEastAsia" w:hAnsiTheme="minorEastAsia" w:hint="eastAsia"/>
                <w:sz w:val="22"/>
              </w:rPr>
              <w:t>（千</w:t>
            </w:r>
            <w:r>
              <w:rPr>
                <w:rFonts w:asciiTheme="minorEastAsia" w:hAnsiTheme="minorEastAsia"/>
                <w:sz w:val="22"/>
              </w:rPr>
              <w:t>円未満の端数</w:t>
            </w:r>
            <w:r>
              <w:rPr>
                <w:rFonts w:asciiTheme="minorEastAsia" w:hAnsiTheme="minorEastAsia" w:hint="eastAsia"/>
                <w:sz w:val="22"/>
              </w:rPr>
              <w:t>は</w:t>
            </w:r>
            <w:r>
              <w:rPr>
                <w:rFonts w:asciiTheme="minorEastAsia" w:hAnsiTheme="minorEastAsia"/>
                <w:sz w:val="22"/>
              </w:rPr>
              <w:t>切捨</w:t>
            </w:r>
            <w:r>
              <w:rPr>
                <w:rFonts w:asciiTheme="minorEastAsia" w:hAnsiTheme="minorEastAsia" w:hint="eastAsia"/>
                <w:sz w:val="22"/>
              </w:rPr>
              <w:t>て</w:t>
            </w:r>
            <w:r>
              <w:rPr>
                <w:rFonts w:asciiTheme="minorEastAsia" w:hAnsiTheme="minorEastAsia"/>
                <w:sz w:val="22"/>
              </w:rPr>
              <w:t>）</w:t>
            </w:r>
          </w:p>
        </w:tc>
      </w:tr>
      <w:tr>
        <w:trPr>
          <w:trHeight w:val="1614"/>
        </w:trPr>
        <w:tc>
          <w:tcPr>
            <w:tcW w:w="1843"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ＭＳ 明朝" w:hAnsi="ＭＳ 明朝"/>
                <w:sz w:val="22"/>
                <w:szCs w:val="22"/>
              </w:rPr>
            </w:pPr>
            <w:r>
              <w:rPr>
                <w:rFonts w:ascii="ＭＳ 明朝" w:eastAsia="ＭＳ 明朝" w:hAnsi="ＭＳ 明朝" w:hint="eastAsia"/>
                <w:kern w:val="0"/>
                <w:sz w:val="22"/>
                <w:szCs w:val="22"/>
              </w:rPr>
              <w:t>添付書類</w:t>
            </w:r>
          </w:p>
        </w:tc>
        <w:tc>
          <w:tcPr>
            <w:tcW w:w="7229" w:type="dxa"/>
            <w:tcBorders>
              <w:top w:val="single" w:sz="4" w:space="0" w:color="auto"/>
              <w:left w:val="single" w:sz="4" w:space="0" w:color="auto"/>
              <w:bottom w:val="single" w:sz="4" w:space="0" w:color="auto"/>
              <w:right w:val="single" w:sz="4" w:space="0" w:color="auto"/>
            </w:tcBorders>
            <w:vAlign w:val="center"/>
          </w:tcPr>
          <w:p>
            <w:pPr>
              <w:pStyle w:val="a9"/>
              <w:numPr>
                <w:ilvl w:val="0"/>
                <w:numId w:val="1"/>
              </w:numPr>
              <w:ind w:leftChars="0"/>
              <w:rPr>
                <w:rFonts w:ascii="ＭＳ 明朝" w:hAnsi="ＭＳ 明朝"/>
                <w:sz w:val="22"/>
                <w:szCs w:val="22"/>
              </w:rPr>
            </w:pPr>
            <w:r>
              <w:rPr>
                <w:rFonts w:asciiTheme="minorEastAsia" w:eastAsiaTheme="minorEastAsia" w:hAnsiTheme="minorEastAsia" w:hint="eastAsia"/>
                <w:sz w:val="22"/>
              </w:rPr>
              <w:t>所要額調書・事業実施計画書</w:t>
            </w:r>
            <w:r>
              <w:rPr>
                <w:rFonts w:ascii="ＭＳ 明朝" w:hAnsi="ＭＳ 明朝" w:hint="eastAsia"/>
                <w:sz w:val="22"/>
                <w:szCs w:val="22"/>
              </w:rPr>
              <w:t>（様式第２号）</w:t>
            </w:r>
          </w:p>
          <w:p>
            <w:pPr>
              <w:pStyle w:val="a9"/>
              <w:numPr>
                <w:ilvl w:val="0"/>
                <w:numId w:val="1"/>
              </w:numPr>
              <w:ind w:leftChars="0"/>
              <w:rPr>
                <w:rFonts w:ascii="ＭＳ 明朝" w:hAnsi="ＭＳ 明朝"/>
                <w:sz w:val="22"/>
                <w:szCs w:val="22"/>
              </w:rPr>
            </w:pPr>
            <w:r>
              <w:rPr>
                <w:rFonts w:ascii="ＭＳ 明朝" w:hAnsi="ＭＳ 明朝" w:hint="eastAsia"/>
                <w:sz w:val="22"/>
                <w:szCs w:val="22"/>
              </w:rPr>
              <w:t>収支予算書（様式第３号）</w:t>
            </w:r>
          </w:p>
          <w:p>
            <w:pPr>
              <w:pStyle w:val="a9"/>
              <w:numPr>
                <w:ilvl w:val="0"/>
                <w:numId w:val="1"/>
              </w:numPr>
              <w:ind w:leftChars="0"/>
              <w:rPr>
                <w:rFonts w:ascii="ＭＳ 明朝" w:hAnsi="ＭＳ 明朝"/>
                <w:sz w:val="22"/>
                <w:szCs w:val="22"/>
              </w:rPr>
            </w:pPr>
            <w:r>
              <w:rPr>
                <w:rFonts w:ascii="ＭＳ 明朝" w:hAnsi="ＭＳ 明朝" w:hint="eastAsia"/>
                <w:sz w:val="22"/>
                <w:szCs w:val="22"/>
              </w:rPr>
              <w:t>前事業年度に係る消費税納税申告書の写し及び参考資料（消費税納税義務者に限る。）</w:t>
            </w:r>
          </w:p>
          <w:p>
            <w:pPr>
              <w:pStyle w:val="a9"/>
              <w:numPr>
                <w:ilvl w:val="0"/>
                <w:numId w:val="1"/>
              </w:numPr>
              <w:ind w:leftChars="0"/>
              <w:rPr>
                <w:rFonts w:ascii="ＭＳ 明朝" w:hAnsi="ＭＳ 明朝"/>
                <w:sz w:val="22"/>
                <w:szCs w:val="22"/>
              </w:rPr>
            </w:pPr>
            <w:r>
              <w:rPr>
                <w:rFonts w:ascii="ＭＳ 明朝" w:hAnsi="ＭＳ 明朝" w:hint="eastAsia"/>
                <w:sz w:val="22"/>
                <w:szCs w:val="22"/>
              </w:rPr>
              <w:t>前事業年度決算に係る財務諸表</w:t>
            </w:r>
          </w:p>
        </w:tc>
      </w:tr>
    </w:tbl>
    <w:p>
      <w:pPr>
        <w:rPr>
          <w:szCs w:val="21"/>
        </w:rPr>
      </w:pPr>
    </w:p>
    <w:sectPr>
      <w:pgSz w:w="11906" w:h="16838"/>
      <w:pgMar w:top="1418" w:right="1418" w:bottom="993"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B68DD6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52DC1F1-BE43-4CD6-870D-BBC6F98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qFormat/>
    <w:pPr>
      <w:ind w:leftChars="400" w:left="840"/>
    </w:pPr>
    <w:rPr>
      <w:rFonts w:ascii="Century" w:eastAsia="ＭＳ 明朝" w:hAnsi="Century"/>
    </w:rPr>
  </w:style>
  <w:style w:type="paragraph" w:styleId="aa">
    <w:name w:val="Note Heading"/>
    <w:basedOn w:val="a"/>
    <w:next w:val="a"/>
    <w:link w:val="ab"/>
    <w:uiPriority w:val="99"/>
    <w:unhideWhenUsed/>
    <w:pPr>
      <w:jc w:val="center"/>
    </w:pPr>
    <w:rPr>
      <w:rFonts w:ascii="ＭＳ 明朝" w:hAnsi="ＭＳ 明朝"/>
      <w:sz w:val="22"/>
      <w:szCs w:val="22"/>
    </w:rPr>
  </w:style>
  <w:style w:type="character" w:customStyle="1" w:styleId="ab">
    <w:name w:val="記 (文字)"/>
    <w:basedOn w:val="a0"/>
    <w:link w:val="aa"/>
    <w:uiPriority w:val="99"/>
    <w:rPr>
      <w:rFonts w:ascii="ＭＳ 明朝" w:hAnsi="ＭＳ 明朝"/>
      <w:sz w:val="22"/>
      <w:szCs w:val="22"/>
    </w:rPr>
  </w:style>
  <w:style w:type="paragraph" w:styleId="ac">
    <w:name w:val="Closing"/>
    <w:basedOn w:val="a"/>
    <w:link w:val="ad"/>
    <w:uiPriority w:val="99"/>
    <w:unhideWhenUsed/>
    <w:pPr>
      <w:jc w:val="right"/>
    </w:pPr>
    <w:rPr>
      <w:rFonts w:ascii="ＭＳ 明朝" w:hAnsi="ＭＳ 明朝"/>
      <w:sz w:val="22"/>
      <w:szCs w:val="22"/>
    </w:rPr>
  </w:style>
  <w:style w:type="character" w:customStyle="1" w:styleId="ad">
    <w:name w:val="結語 (文字)"/>
    <w:basedOn w:val="a0"/>
    <w:link w:val="ac"/>
    <w:uiPriority w:val="99"/>
    <w:rPr>
      <w:rFonts w:ascii="ＭＳ 明朝" w:hAnsi="ＭＳ 明朝"/>
      <w:sz w:val="22"/>
      <w:szCs w:val="22"/>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0E06-2195-4018-A1A1-50704FB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津志</cp:lastModifiedBy>
  <cp:revision>39</cp:revision>
  <cp:lastPrinted>2020-03-24T07:27:00Z</cp:lastPrinted>
  <dcterms:created xsi:type="dcterms:W3CDTF">2020-02-28T13:04:00Z</dcterms:created>
  <dcterms:modified xsi:type="dcterms:W3CDTF">2021-03-25T05:53:00Z</dcterms:modified>
</cp:coreProperties>
</file>